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44" w:rsidRPr="00B2628C" w:rsidRDefault="00574F44" w:rsidP="00574F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3CC2" w:rsidRPr="001D462E" w:rsidRDefault="00E23CC2" w:rsidP="00E23CC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46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Перечень дошкольных </w:t>
      </w:r>
      <w:r w:rsidRPr="001D462E">
        <w:rPr>
          <w:rFonts w:ascii="Times New Roman" w:hAnsi="Times New Roman"/>
          <w:b/>
          <w:sz w:val="28"/>
          <w:szCs w:val="28"/>
        </w:rPr>
        <w:t xml:space="preserve">образовательных организаций </w:t>
      </w:r>
      <w:proofErr w:type="spellStart"/>
      <w:r w:rsidRPr="001D462E">
        <w:rPr>
          <w:rFonts w:ascii="Times New Roman" w:hAnsi="Times New Roman"/>
          <w:b/>
          <w:sz w:val="28"/>
          <w:szCs w:val="28"/>
        </w:rPr>
        <w:t>Буинского</w:t>
      </w:r>
      <w:proofErr w:type="spellEnd"/>
      <w:r w:rsidRPr="001D462E">
        <w:rPr>
          <w:rFonts w:ascii="Times New Roman" w:hAnsi="Times New Roman"/>
          <w:b/>
          <w:sz w:val="28"/>
          <w:szCs w:val="28"/>
        </w:rPr>
        <w:t xml:space="preserve"> муниципального района для проведения независимой оценки качества оказания услуг в 20</w:t>
      </w:r>
      <w:r w:rsidR="00FC4DE9">
        <w:rPr>
          <w:rFonts w:ascii="Times New Roman" w:hAnsi="Times New Roman"/>
          <w:b/>
          <w:sz w:val="28"/>
          <w:szCs w:val="28"/>
        </w:rPr>
        <w:t>20</w:t>
      </w:r>
      <w:r w:rsidRPr="001D462E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E23CC2" w:rsidRDefault="00E23C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8612"/>
      </w:tblGrid>
      <w:tr w:rsidR="00E23CC2" w:rsidRPr="00FA286A" w:rsidTr="00FA286A">
        <w:tc>
          <w:tcPr>
            <w:tcW w:w="675" w:type="dxa"/>
          </w:tcPr>
          <w:p w:rsidR="00E23CC2" w:rsidRPr="00FA286A" w:rsidRDefault="00E23CC2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FA286A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№</w:t>
            </w:r>
          </w:p>
        </w:tc>
        <w:tc>
          <w:tcPr>
            <w:tcW w:w="8612" w:type="dxa"/>
          </w:tcPr>
          <w:p w:rsidR="00E23CC2" w:rsidRPr="00FA286A" w:rsidRDefault="00E23CC2" w:rsidP="00E23CC2">
            <w:pPr>
              <w:spacing w:after="0"/>
              <w:jc w:val="center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FA286A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Наименование ДОУ</w:t>
            </w:r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0E4A41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FA286A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8612" w:type="dxa"/>
          </w:tcPr>
          <w:p w:rsidR="000E4A41" w:rsidRPr="00FA286A" w:rsidRDefault="000E4A41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r w:rsidRPr="00FA286A">
              <w:rPr>
                <w:rFonts w:ascii="Times New Roman" w:eastAsia="Times New Roman" w:hAnsi="Times New Roman"/>
                <w:sz w:val="32"/>
                <w:szCs w:val="24"/>
              </w:rPr>
              <w:t>МБДОУ «</w:t>
            </w:r>
            <w:proofErr w:type="spellStart"/>
            <w:r w:rsidRPr="00FA286A">
              <w:rPr>
                <w:rFonts w:ascii="Times New Roman" w:eastAsia="Times New Roman" w:hAnsi="Times New Roman"/>
                <w:sz w:val="32"/>
                <w:szCs w:val="24"/>
              </w:rPr>
              <w:t>Адав-Тулумбаевский</w:t>
            </w:r>
            <w:proofErr w:type="spellEnd"/>
            <w:r w:rsidRPr="00FA286A">
              <w:rPr>
                <w:rFonts w:ascii="Times New Roman" w:eastAsia="Times New Roman" w:hAnsi="Times New Roman"/>
                <w:sz w:val="32"/>
                <w:szCs w:val="24"/>
              </w:rPr>
              <w:t xml:space="preserve"> детский сад № 6 </w:t>
            </w:r>
            <w:proofErr w:type="spellStart"/>
            <w:r w:rsidRPr="00FA286A">
              <w:rPr>
                <w:rFonts w:ascii="Times New Roman" w:eastAsia="Times New Roman" w:hAnsi="Times New Roman"/>
                <w:sz w:val="32"/>
                <w:szCs w:val="24"/>
              </w:rPr>
              <w:t>Буинского</w:t>
            </w:r>
            <w:proofErr w:type="spellEnd"/>
            <w:r w:rsidRPr="00FA286A">
              <w:rPr>
                <w:rFonts w:ascii="Times New Roman" w:eastAsia="Times New Roman" w:hAnsi="Times New Roman"/>
                <w:sz w:val="32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0E4A41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FA286A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6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Аксунский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Республики Татарстан»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7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Альшеевский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8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Альшиховский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5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hAnsi="Times New Roman"/>
                <w:b/>
                <w:sz w:val="32"/>
                <w:szCs w:val="24"/>
              </w:rPr>
            </w:pPr>
            <w:hyperlink r:id="rId9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Ахмаметьевский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6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hAnsi="Times New Roman"/>
                <w:b/>
                <w:sz w:val="32"/>
                <w:szCs w:val="24"/>
              </w:rPr>
            </w:pPr>
            <w:hyperlink r:id="rId10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Бик-Утеевский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7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11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Бюргановский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  <w:r w:rsidR="000E4A41" w:rsidRPr="00FA286A">
              <w:rPr>
                <w:rFonts w:ascii="Times New Roman" w:eastAsia="Times New Roman" w:hAnsi="Times New Roman"/>
                <w:sz w:val="32"/>
                <w:szCs w:val="24"/>
              </w:rPr>
              <w:t xml:space="preserve"> </w:t>
            </w:r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8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12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«Больше-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Фроловский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13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Кайбицкий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10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14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Каменнобродский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11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15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Киятский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12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16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«Кошки-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Шемякинский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13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17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Мещеряковский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14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18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Протопоповский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15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19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Новотинчалинский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16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20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Новочечкабский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17</w:t>
            </w:r>
          </w:p>
        </w:tc>
        <w:tc>
          <w:tcPr>
            <w:tcW w:w="8612" w:type="dxa"/>
          </w:tcPr>
          <w:p w:rsidR="000E4A41" w:rsidRPr="00FA286A" w:rsidRDefault="000E4A41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r w:rsidRPr="00FA286A">
              <w:rPr>
                <w:rFonts w:ascii="Times New Roman" w:eastAsia="Times New Roman" w:hAnsi="Times New Roman"/>
                <w:sz w:val="32"/>
                <w:szCs w:val="24"/>
              </w:rPr>
              <w:t>МБДОУ «</w:t>
            </w:r>
            <w:proofErr w:type="spellStart"/>
            <w:r w:rsidRPr="00FA286A">
              <w:rPr>
                <w:rFonts w:ascii="Times New Roman" w:eastAsia="Times New Roman" w:hAnsi="Times New Roman"/>
                <w:sz w:val="32"/>
                <w:szCs w:val="24"/>
              </w:rPr>
              <w:t>Рунгинский</w:t>
            </w:r>
            <w:proofErr w:type="spellEnd"/>
            <w:r w:rsidRPr="00FA286A">
              <w:rPr>
                <w:rFonts w:ascii="Times New Roman" w:eastAsia="Times New Roman" w:hAnsi="Times New Roman"/>
                <w:sz w:val="32"/>
                <w:szCs w:val="24"/>
              </w:rPr>
              <w:t xml:space="preserve"> детский сад </w:t>
            </w:r>
            <w:proofErr w:type="spellStart"/>
            <w:r w:rsidRPr="00FA286A">
              <w:rPr>
                <w:rFonts w:ascii="Times New Roman" w:eastAsia="Times New Roman" w:hAnsi="Times New Roman"/>
                <w:sz w:val="32"/>
                <w:szCs w:val="24"/>
              </w:rPr>
              <w:t>Буинского</w:t>
            </w:r>
            <w:proofErr w:type="spellEnd"/>
            <w:r w:rsidRPr="00FA286A">
              <w:rPr>
                <w:rFonts w:ascii="Times New Roman" w:eastAsia="Times New Roman" w:hAnsi="Times New Roman"/>
                <w:sz w:val="32"/>
                <w:szCs w:val="24"/>
              </w:rPr>
              <w:t xml:space="preserve"> муниципального района РТ»</w:t>
            </w:r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8612" w:type="dxa"/>
          </w:tcPr>
          <w:p w:rsidR="000E4A41" w:rsidRPr="00FA286A" w:rsidRDefault="000E4A41" w:rsidP="00FA286A">
            <w:pPr>
              <w:pStyle w:val="2"/>
              <w:shd w:val="clear" w:color="auto" w:fill="F6F6F6"/>
              <w:spacing w:before="0" w:after="144"/>
              <w:ind w:left="36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32"/>
                <w:szCs w:val="24"/>
              </w:rPr>
            </w:pPr>
            <w:r w:rsidRPr="00FA286A">
              <w:rPr>
                <w:rFonts w:ascii="Times New Roman" w:hAnsi="Times New Roman" w:cs="Times New Roman"/>
                <w:b w:val="0"/>
                <w:bCs w:val="0"/>
                <w:color w:val="auto"/>
                <w:sz w:val="32"/>
                <w:szCs w:val="24"/>
              </w:rPr>
              <w:t>Муниципальное дошкольное образовательное учреждение «Сорок-</w:t>
            </w:r>
            <w:proofErr w:type="spellStart"/>
            <w:r w:rsidRPr="00FA286A">
              <w:rPr>
                <w:rFonts w:ascii="Times New Roman" w:hAnsi="Times New Roman" w:cs="Times New Roman"/>
                <w:b w:val="0"/>
                <w:bCs w:val="0"/>
                <w:color w:val="auto"/>
                <w:sz w:val="32"/>
                <w:szCs w:val="24"/>
              </w:rPr>
              <w:t>Сайдакский</w:t>
            </w:r>
            <w:proofErr w:type="spellEnd"/>
            <w:r w:rsidRPr="00FA286A">
              <w:rPr>
                <w:rFonts w:ascii="Times New Roman" w:hAnsi="Times New Roman" w:cs="Times New Roman"/>
                <w:b w:val="0"/>
                <w:bCs w:val="0"/>
                <w:color w:val="auto"/>
                <w:sz w:val="32"/>
                <w:szCs w:val="24"/>
              </w:rPr>
              <w:t xml:space="preserve"> детский сад </w:t>
            </w:r>
            <w:proofErr w:type="spellStart"/>
            <w:r w:rsidRPr="00FA286A">
              <w:rPr>
                <w:rFonts w:ascii="Times New Roman" w:hAnsi="Times New Roman" w:cs="Times New Roman"/>
                <w:b w:val="0"/>
                <w:bCs w:val="0"/>
                <w:color w:val="auto"/>
                <w:sz w:val="32"/>
                <w:szCs w:val="24"/>
              </w:rPr>
              <w:t>Буинского</w:t>
            </w:r>
            <w:proofErr w:type="spellEnd"/>
            <w:r w:rsidRPr="00FA286A">
              <w:rPr>
                <w:rFonts w:ascii="Times New Roman" w:hAnsi="Times New Roman" w:cs="Times New Roman"/>
                <w:b w:val="0"/>
                <w:bCs w:val="0"/>
                <w:color w:val="auto"/>
                <w:sz w:val="32"/>
                <w:szCs w:val="24"/>
              </w:rPr>
              <w:t xml:space="preserve"> района Республики Татарстан»</w:t>
            </w:r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19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21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Старостуденецкий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20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22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Старотинчалинский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21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23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Тингашский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22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24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Черки-Гришинский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 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23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25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Черки-Кильдуразский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24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26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Чувашско-Кищаковский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25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27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Чураковский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«Радуга»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26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28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Энтуганский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 w:rsidP="000E4A41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27</w:t>
            </w:r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hyperlink r:id="rId29" w:history="1"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МБДОУ «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Малобуинковский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детский сад «Курочка ряба» </w:t>
              </w:r>
              <w:proofErr w:type="spellStart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>Буинского</w:t>
              </w:r>
              <w:proofErr w:type="spellEnd"/>
              <w:r w:rsidR="000E4A41" w:rsidRPr="00FA286A">
                <w:rPr>
                  <w:rFonts w:ascii="Times New Roman" w:eastAsia="Times New Roman" w:hAnsi="Times New Roman"/>
                  <w:sz w:val="32"/>
                  <w:szCs w:val="24"/>
                </w:rPr>
                <w:t xml:space="preserve"> муниципального района РТ»</w:t>
              </w:r>
            </w:hyperlink>
          </w:p>
        </w:tc>
      </w:tr>
      <w:tr w:rsidR="000E4A41" w:rsidRPr="00FA286A" w:rsidTr="00FA286A">
        <w:tc>
          <w:tcPr>
            <w:tcW w:w="675" w:type="dxa"/>
          </w:tcPr>
          <w:p w:rsidR="000E4A41" w:rsidRPr="00FA286A" w:rsidRDefault="0059430A">
            <w:pPr>
              <w:spacing w:after="0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28</w:t>
            </w:r>
            <w:bookmarkStart w:id="0" w:name="_GoBack"/>
            <w:bookmarkEnd w:id="0"/>
          </w:p>
        </w:tc>
        <w:tc>
          <w:tcPr>
            <w:tcW w:w="8612" w:type="dxa"/>
          </w:tcPr>
          <w:p w:rsidR="000E4A41" w:rsidRPr="00FA286A" w:rsidRDefault="0059430A" w:rsidP="00FA286A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/>
                <w:sz w:val="32"/>
                <w:szCs w:val="24"/>
              </w:rPr>
            </w:pPr>
            <w:r>
              <w:fldChar w:fldCharType="begin"/>
            </w:r>
            <w:r>
              <w:instrText xml:space="preserve"> HYPERLINK "https://edu.tatar.ru/buinsk/page3069068.ht</w:instrText>
            </w:r>
            <w:r>
              <w:instrText xml:space="preserve">m" </w:instrText>
            </w:r>
            <w:r>
              <w:fldChar w:fldCharType="separate"/>
            </w:r>
            <w:r w:rsidR="000E4A41" w:rsidRPr="00FA286A">
              <w:rPr>
                <w:rFonts w:ascii="Times New Roman" w:eastAsia="Times New Roman" w:hAnsi="Times New Roman"/>
                <w:sz w:val="32"/>
                <w:szCs w:val="24"/>
              </w:rPr>
              <w:t>МБДОУ «Детский сад общеразвивающего вида «</w:t>
            </w:r>
            <w:proofErr w:type="spellStart"/>
            <w:r w:rsidR="000E4A41" w:rsidRPr="00FA286A">
              <w:rPr>
                <w:rFonts w:ascii="Times New Roman" w:eastAsia="Times New Roman" w:hAnsi="Times New Roman"/>
                <w:sz w:val="32"/>
                <w:szCs w:val="24"/>
              </w:rPr>
              <w:t>Милэшкэй</w:t>
            </w:r>
            <w:proofErr w:type="spellEnd"/>
            <w:r w:rsidR="000E4A41" w:rsidRPr="00FA286A">
              <w:rPr>
                <w:rFonts w:ascii="Times New Roman" w:eastAsia="Times New Roman" w:hAnsi="Times New Roman"/>
                <w:sz w:val="32"/>
                <w:szCs w:val="24"/>
              </w:rPr>
              <w:t xml:space="preserve">» села </w:t>
            </w:r>
            <w:proofErr w:type="spellStart"/>
            <w:r w:rsidR="000E4A41" w:rsidRPr="00FA286A">
              <w:rPr>
                <w:rFonts w:ascii="Times New Roman" w:eastAsia="Times New Roman" w:hAnsi="Times New Roman"/>
                <w:sz w:val="32"/>
                <w:szCs w:val="24"/>
              </w:rPr>
              <w:t>Бикмуразово</w:t>
            </w:r>
            <w:proofErr w:type="spellEnd"/>
            <w:r w:rsidR="000E4A41" w:rsidRPr="00FA286A">
              <w:rPr>
                <w:rFonts w:ascii="Times New Roman" w:eastAsia="Times New Roman" w:hAnsi="Times New Roman"/>
                <w:sz w:val="32"/>
                <w:szCs w:val="24"/>
              </w:rPr>
              <w:t xml:space="preserve"> </w:t>
            </w:r>
            <w:proofErr w:type="spellStart"/>
            <w:r w:rsidR="000E4A41" w:rsidRPr="00FA286A">
              <w:rPr>
                <w:rFonts w:ascii="Times New Roman" w:eastAsia="Times New Roman" w:hAnsi="Times New Roman"/>
                <w:sz w:val="32"/>
                <w:szCs w:val="24"/>
              </w:rPr>
              <w:t>Буинского</w:t>
            </w:r>
            <w:proofErr w:type="spellEnd"/>
            <w:r w:rsidR="000E4A41" w:rsidRPr="00FA286A">
              <w:rPr>
                <w:rFonts w:ascii="Times New Roman" w:eastAsia="Times New Roman" w:hAnsi="Times New Roman"/>
                <w:sz w:val="32"/>
                <w:szCs w:val="24"/>
              </w:rPr>
              <w:t xml:space="preserve"> муниципального района РТ»</w:t>
            </w:r>
            <w:r>
              <w:rPr>
                <w:rFonts w:ascii="Times New Roman" w:eastAsia="Times New Roman" w:hAnsi="Times New Roman"/>
                <w:sz w:val="32"/>
                <w:szCs w:val="24"/>
              </w:rPr>
              <w:fldChar w:fldCharType="end"/>
            </w:r>
          </w:p>
        </w:tc>
      </w:tr>
    </w:tbl>
    <w:p w:rsidR="00E23CC2" w:rsidRDefault="00E23C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462E" w:rsidRDefault="001D462E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E23CC2" w:rsidRDefault="00E23C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3CC2" w:rsidRPr="001D462E" w:rsidRDefault="00E23CC2" w:rsidP="00E23CC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462E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обще</w:t>
      </w:r>
      <w:r w:rsidRPr="001D462E">
        <w:rPr>
          <w:rFonts w:ascii="Times New Roman" w:hAnsi="Times New Roman"/>
          <w:b/>
          <w:sz w:val="28"/>
          <w:szCs w:val="28"/>
        </w:rPr>
        <w:t xml:space="preserve">образовательных организаций </w:t>
      </w:r>
      <w:proofErr w:type="spellStart"/>
      <w:r w:rsidRPr="001D462E">
        <w:rPr>
          <w:rFonts w:ascii="Times New Roman" w:hAnsi="Times New Roman"/>
          <w:b/>
          <w:sz w:val="28"/>
          <w:szCs w:val="28"/>
        </w:rPr>
        <w:t>Буинского</w:t>
      </w:r>
      <w:proofErr w:type="spellEnd"/>
      <w:r w:rsidRPr="001D462E">
        <w:rPr>
          <w:rFonts w:ascii="Times New Roman" w:hAnsi="Times New Roman"/>
          <w:b/>
          <w:sz w:val="28"/>
          <w:szCs w:val="28"/>
        </w:rPr>
        <w:t xml:space="preserve"> муниципального района для проведения независимой оценки качества оказания услуг в 20</w:t>
      </w:r>
      <w:r w:rsidR="00FA286A">
        <w:rPr>
          <w:rFonts w:ascii="Times New Roman" w:hAnsi="Times New Roman"/>
          <w:b/>
          <w:sz w:val="28"/>
          <w:szCs w:val="28"/>
        </w:rPr>
        <w:t>20</w:t>
      </w:r>
      <w:r w:rsidRPr="001D462E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E23CC2" w:rsidRDefault="00E23C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8612"/>
      </w:tblGrid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612" w:type="dxa"/>
          </w:tcPr>
          <w:p w:rsidR="00E23CC2" w:rsidRDefault="00E23CC2" w:rsidP="00E23CC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ОУ</w:t>
            </w:r>
          </w:p>
        </w:tc>
      </w:tr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12" w:type="dxa"/>
          </w:tcPr>
          <w:p w:rsidR="00E23CC2" w:rsidRDefault="00A459CA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МУНИЦИПАЛЬНОЕ БЮДЖЕТНОЕ ОБЩЕОБРАЗОВАТЕЛЬНОЕ УЧРЕЖДЕНИЕ "АДАВ-ТУЛУМБАЕВСКАЯ СРЕДНЯЯ ОБЩЕОБРАЗОВАТЕЛЬНАЯ ШКОЛА БУИНСКОГО МУНИЦИПАЛЬНОГО РАЙОНА РЕСПУБЛИКИ ТАТАРСТАН"</w:t>
            </w:r>
          </w:p>
        </w:tc>
      </w:tr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12" w:type="dxa"/>
          </w:tcPr>
          <w:p w:rsidR="00E23CC2" w:rsidRDefault="00A459CA" w:rsidP="00F82B6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"НОВОТИНЧАЛИНСКАЯ СРЕДНЯЯ ОБЩЕОБРАЗОВАТЕЛЬНАЯ ШКОЛА ИМЕНИ Н.Г.ФАИЗОВА БУИНСКОГО МУНИЦИПАЛЬНОГО РАЙОНА РЕСПУБЛИКИ ТАТАРСТАН</w:t>
            </w:r>
          </w:p>
        </w:tc>
      </w:tr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12" w:type="dxa"/>
          </w:tcPr>
          <w:p w:rsidR="00E23CC2" w:rsidRDefault="00A459CA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"СОРОК-САЙДАКСКАЯ ОСНОВНАЯ ОБЩЕОБРАЗОВАТЕЛЬНАЯ ШКОЛА БУИНСКОГО МУНИЦИПАЛЬНОГО РАЙОНА РЕСПУБЛИКИ ТАТАРСТАН"</w:t>
            </w:r>
          </w:p>
        </w:tc>
      </w:tr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12" w:type="dxa"/>
          </w:tcPr>
          <w:p w:rsidR="00E23CC2" w:rsidRDefault="00A459CA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"КОШКИ-ТЕНЯКОВСКАЯ ОСНОВНАЯ ОБЩЕОБРАЗОВАТЕЛЬНАЯ ШКОЛА БУИНСКОГО МУНИЦИПАЛЬНОГО РАЙОНА РЕСПУБЛИКИ ТАТ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АРСТАН»</w:t>
            </w:r>
          </w:p>
        </w:tc>
      </w:tr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12" w:type="dxa"/>
          </w:tcPr>
          <w:p w:rsidR="00E23CC2" w:rsidRDefault="00A459CA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"БОЛЬШЕ-ФРОЛОВСКАЯ ОСНОВНАЯ ОБЩЕОБРАЗОВАТЕЛЬНАЯ ШКОЛА </w:t>
            </w:r>
            <w:proofErr w:type="gramStart"/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ИМЕНИ ГЕРОЯ СОВЕТСКОГО СОЮЗА ШАФРАНОВА ПЕТРА ГРИГОРЬЕВИЧА</w:t>
            </w:r>
            <w:proofErr w:type="gramEnd"/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БУИНСКОГО МУНИЦИПАЛЬНОГО РАЙОНА РЕСПУБЛИКИ ТАТАРСТАН"</w:t>
            </w:r>
          </w:p>
        </w:tc>
      </w:tr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12" w:type="dxa"/>
          </w:tcPr>
          <w:p w:rsidR="00E23CC2" w:rsidRDefault="00A459CA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"КАЙБИЦКАЯ ОСНОВНАЯ ОБЩЕОБРАЗОВАТЕЛЬНАЯ ШКОЛА БУИНСКОГО МУНИЦИПАЛЬНОГО РАЙОНА РЕСПУБЛИКИ ТАТАРСТАН"</w:t>
            </w:r>
          </w:p>
        </w:tc>
      </w:tr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12" w:type="dxa"/>
          </w:tcPr>
          <w:p w:rsidR="00E23CC2" w:rsidRDefault="00A459CA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"АКСУНСКАЯ СРЕДНЯЯ ОБЩЕОБРАЗОВАТЕЛЬНАЯ ШКОЛА БУИНСКОГО МУНИЦИПАЛЬН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 РАЙОНА РЕСПУБЛИКИ ТАТАРСТАН</w:t>
            </w:r>
            <w:r w:rsidR="00F82B6E" w:rsidRPr="00F82B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12" w:type="dxa"/>
          </w:tcPr>
          <w:p w:rsidR="00E23CC2" w:rsidRDefault="00A459CA" w:rsidP="00F82B6E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"АЛЬКЕЕВСКАЯ ОСНОВНАЯ ОБЩЕОБРАЗОВАТЕЛЬНАЯ ШКОЛА БУИНСКОГО МУНИЦИПАЛЬНОГО РАЙОНА РЕСПУБЛИКИ ТАТАРСТАН"</w:t>
            </w:r>
          </w:p>
        </w:tc>
      </w:tr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12" w:type="dxa"/>
          </w:tcPr>
          <w:p w:rsidR="00E23CC2" w:rsidRDefault="00A459CA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"ЧЕРКИ-КИЛЬДУРАЗСКАЯ СРЕДНЯЯ ОБЩЕОБРАЗОВАТЕЛЬНАЯ ШКОЛА БУИНСКОГО МУНИЦИПАЛЬНОГО РАЙОНА РЕСПУБЛИКИ ТАТАРСТАН"</w:t>
            </w:r>
          </w:p>
        </w:tc>
      </w:tr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12" w:type="dxa"/>
          </w:tcPr>
          <w:p w:rsidR="00E23CC2" w:rsidRDefault="008D4A17" w:rsidP="008D4A1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РУНГИНСКАЯ</w:t>
            </w:r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СРЕДНЯЯ </w:t>
            </w:r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ОБЩЕОБРАЗОВАТЕЛЬНАЯ ШКОЛА БУИНСКОГО МУНИЦИПАЛЬНОГО РАЙОНА РЕСПУБЛИКИ ТАТАРСТАН"</w:t>
            </w:r>
          </w:p>
        </w:tc>
      </w:tr>
      <w:tr w:rsidR="00E23CC2" w:rsidTr="005917BD">
        <w:tc>
          <w:tcPr>
            <w:tcW w:w="675" w:type="dxa"/>
          </w:tcPr>
          <w:p w:rsidR="00E23CC2" w:rsidRDefault="00E23CC2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8612" w:type="dxa"/>
          </w:tcPr>
          <w:p w:rsidR="00E23CC2" w:rsidRDefault="00A459CA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"ЧЕРКИ-ГРИШИНСКАЯ ОСНОВНАЯ ОБЩЕОБРАЗОВАТЕЛЬНАЯ ШКОЛА БУИНСКОГО МУНИЦИПАЛЬНОГО РАЙОНА РЕСПУБЛИКИ ТАТАРСТАН"</w:t>
            </w:r>
          </w:p>
        </w:tc>
      </w:tr>
      <w:tr w:rsidR="00A459CA" w:rsidTr="005917BD">
        <w:tc>
          <w:tcPr>
            <w:tcW w:w="675" w:type="dxa"/>
          </w:tcPr>
          <w:p w:rsidR="00A459CA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612" w:type="dxa"/>
          </w:tcPr>
          <w:p w:rsidR="00A459CA" w:rsidRPr="00A459CA" w:rsidRDefault="00A459CA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"ПРОТОПОПОВСКАЯ СРЕДНЯЯ ОБЩЕОБРАЗОВАТЕЛЬНАЯ ШКОЛА БУИНСКОГО МУНИЦИПАЛЬНОГО РАЙОНА РЕСПУБЛИКИ ТАТАРСТАН"</w:t>
            </w:r>
          </w:p>
        </w:tc>
      </w:tr>
      <w:tr w:rsidR="00A459CA" w:rsidTr="005917BD">
        <w:tc>
          <w:tcPr>
            <w:tcW w:w="675" w:type="dxa"/>
          </w:tcPr>
          <w:p w:rsidR="00A459CA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612" w:type="dxa"/>
          </w:tcPr>
          <w:p w:rsidR="00A459CA" w:rsidRPr="00A459CA" w:rsidRDefault="00A459CA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"КАМБРОДСКАЯ ОСНОВНАЯ ОБЩЕОБРАЗОВАТЕЛЬНАЯ ШКОЛА БУИНСКОГО МУНИЦИПАЛЬНОГО РАЙОНА РЕСПУБЛИКИ ТАТАРСТАН"</w:t>
            </w:r>
          </w:p>
        </w:tc>
      </w:tr>
      <w:tr w:rsidR="00A459CA" w:rsidTr="005917BD">
        <w:tc>
          <w:tcPr>
            <w:tcW w:w="675" w:type="dxa"/>
          </w:tcPr>
          <w:p w:rsidR="00A459CA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612" w:type="dxa"/>
          </w:tcPr>
          <w:p w:rsidR="00A459CA" w:rsidRPr="00A459CA" w:rsidRDefault="00A459CA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9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"МЕЩЕРЯКОВСКАЯ ОСНОВНАЯ ОБЩЕОБРАЗОВАТЕЛЬНАЯ ШКОЛА БУИНСКОГО МУНИЦИПАЛЬНОГО РАЙОНА РЕСПУБЛИКИ ТАТАРСТАН"</w:t>
            </w:r>
          </w:p>
        </w:tc>
      </w:tr>
      <w:tr w:rsidR="00A459CA" w:rsidTr="005917BD">
        <w:tc>
          <w:tcPr>
            <w:tcW w:w="675" w:type="dxa"/>
          </w:tcPr>
          <w:p w:rsidR="00A459CA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612" w:type="dxa"/>
          </w:tcPr>
          <w:p w:rsidR="00A459CA" w:rsidRPr="00A459CA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"СТАРОСТУДЕНЕЦКАЯ СРЕДНЯЯ ОБЩЕОБРАЗОВАТЕЛЬНАЯ ШКОЛА БУИНСКОГО МУНИЦИПАЛЬНОГО РАЙОНА РЕСПУБЛИКИ ТАТАРСТАН"</w:t>
            </w:r>
          </w:p>
        </w:tc>
      </w:tr>
      <w:tr w:rsidR="00A459CA" w:rsidTr="005917BD">
        <w:tc>
          <w:tcPr>
            <w:tcW w:w="675" w:type="dxa"/>
          </w:tcPr>
          <w:p w:rsidR="00A459CA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612" w:type="dxa"/>
          </w:tcPr>
          <w:p w:rsidR="00A459CA" w:rsidRPr="00A459CA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"СТАРО-ТИНЧАЛИНСКАЯ ОСНОВНАЯ ОБЩЕОБРАЗОВАТЕЛЬНАЯ ШКОЛА ИМЕНИ ГУМЕРА ГАЛИ БУИНСКОГО МУНИЦИПАЛЬНОГО РАЙОНА РЕСПУБЛИКИ ТАТАРСТАН"</w:t>
            </w:r>
          </w:p>
        </w:tc>
      </w:tr>
      <w:tr w:rsidR="008D4A17" w:rsidTr="005917BD">
        <w:tc>
          <w:tcPr>
            <w:tcW w:w="675" w:type="dxa"/>
          </w:tcPr>
          <w:p w:rsidR="008D4A17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612" w:type="dxa"/>
          </w:tcPr>
          <w:p w:rsidR="008D4A17" w:rsidRPr="008D4A17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"НОВ</w:t>
            </w:r>
            <w:proofErr w:type="gramStart"/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ЧЕЧКАБСКАЯ СРЕДНЯЯ ОБЩЕОБРАЗОВАТЕЛЬНАЯ ШКОЛА БУИНСКОГО МУНИЦИПАЛЬНОГО РАЙОНА РЕСПУБЛИКИ ТАТАРСТАН"</w:t>
            </w:r>
          </w:p>
        </w:tc>
      </w:tr>
      <w:tr w:rsidR="008D4A17" w:rsidTr="005917BD">
        <w:tc>
          <w:tcPr>
            <w:tcW w:w="675" w:type="dxa"/>
          </w:tcPr>
          <w:p w:rsidR="008D4A17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612" w:type="dxa"/>
          </w:tcPr>
          <w:p w:rsidR="008D4A17" w:rsidRPr="008D4A17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"ЧУВАШСКО-КИЩАКОВСКАЯ СРЕДНЯЯ ОБЩЕОБРАЗОВАТЕЛЬНАЯ ШКОЛА БУИНСКОГО МУНИЦИПАЛЬНОГО РАЙОНА РЕСПУБЛИКИ </w:t>
            </w:r>
            <w:proofErr w:type="gramStart"/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 АРСТАН</w:t>
            </w:r>
            <w:proofErr w:type="gramEnd"/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</w:p>
        </w:tc>
      </w:tr>
      <w:tr w:rsidR="008D4A17" w:rsidTr="005917BD">
        <w:tc>
          <w:tcPr>
            <w:tcW w:w="675" w:type="dxa"/>
          </w:tcPr>
          <w:p w:rsidR="008D4A17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612" w:type="dxa"/>
          </w:tcPr>
          <w:p w:rsidR="008D4A17" w:rsidRPr="008D4A17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"АЛЬШЕЕВСКАЯ СРЕДНЯЯ ОБЩЕОБРАЗОВАТЕЛЬНАЯ ШКОЛА БУИНСКОГО МУНИЦИПАЛЬНОГО РАЙОНА РЕСПУБЛИКИ ТАТАРСТАН"</w:t>
            </w:r>
          </w:p>
        </w:tc>
      </w:tr>
      <w:tr w:rsidR="008D4A17" w:rsidTr="005917BD">
        <w:tc>
          <w:tcPr>
            <w:tcW w:w="675" w:type="dxa"/>
          </w:tcPr>
          <w:p w:rsidR="008D4A17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612" w:type="dxa"/>
          </w:tcPr>
          <w:p w:rsidR="008D4A17" w:rsidRPr="008D4A17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"ЭНТУГАНСКАЯ СРЕДНЯЯ ОБЩЕОБРАЗОВАТЕЛЬНАЯ ШКОЛА БУИНСКОГО МУНИЦИПАЛЬНОГО РАЙОНА РЕСПУБЛИКИ ТАТАРСТАН"</w:t>
            </w:r>
          </w:p>
        </w:tc>
      </w:tr>
      <w:tr w:rsidR="008D4A17" w:rsidTr="005917BD">
        <w:tc>
          <w:tcPr>
            <w:tcW w:w="675" w:type="dxa"/>
          </w:tcPr>
          <w:p w:rsidR="008D4A17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612" w:type="dxa"/>
          </w:tcPr>
          <w:p w:rsidR="008D4A17" w:rsidRPr="008D4A17" w:rsidRDefault="008D4A17" w:rsidP="005917B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"БИК-УТЕЕВСКАЯ ОСНОВНАЯ ОБЩЕОБРАЗОВАТЕЛЬНАЯ ШКОЛА БУИНСКОГО МУНИЦИПАЛЬНОГО РАЙОНА РЕСПУБЛИКИ ТАТАРСТАН"</w:t>
            </w:r>
          </w:p>
        </w:tc>
      </w:tr>
    </w:tbl>
    <w:p w:rsidR="00E23CC2" w:rsidRDefault="00E23CC2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1D7C46" w:rsidRPr="00DA49B6" w:rsidRDefault="001D7C46" w:rsidP="00DA49B6">
      <w:pPr>
        <w:spacing w:after="0"/>
        <w:rPr>
          <w:rFonts w:ascii="Times New Roman" w:hAnsi="Times New Roman"/>
          <w:sz w:val="20"/>
        </w:rPr>
      </w:pPr>
    </w:p>
    <w:p w:rsidR="001D7C46" w:rsidRDefault="001D7C46" w:rsidP="00FA286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FA286A" w:rsidRPr="00FA286A" w:rsidRDefault="00FA286A" w:rsidP="00FA286A">
      <w:pPr>
        <w:spacing w:after="0"/>
        <w:jc w:val="center"/>
        <w:rPr>
          <w:rFonts w:ascii="Times New Roman" w:hAnsi="Times New Roman"/>
          <w:b/>
          <w:sz w:val="28"/>
        </w:rPr>
      </w:pPr>
      <w:r w:rsidRPr="00FA286A">
        <w:rPr>
          <w:rFonts w:ascii="Times New Roman" w:hAnsi="Times New Roman"/>
          <w:b/>
          <w:sz w:val="28"/>
        </w:rPr>
        <w:t xml:space="preserve">Перечень </w:t>
      </w:r>
      <w:r>
        <w:rPr>
          <w:rFonts w:ascii="Times New Roman" w:hAnsi="Times New Roman"/>
          <w:b/>
          <w:sz w:val="28"/>
        </w:rPr>
        <w:t>дополнительного образования</w:t>
      </w:r>
      <w:r w:rsidRPr="00FA286A">
        <w:rPr>
          <w:rFonts w:ascii="Times New Roman" w:hAnsi="Times New Roman"/>
          <w:b/>
          <w:sz w:val="28"/>
        </w:rPr>
        <w:t xml:space="preserve"> </w:t>
      </w:r>
      <w:proofErr w:type="spellStart"/>
      <w:r w:rsidRPr="00FA286A">
        <w:rPr>
          <w:rFonts w:ascii="Times New Roman" w:hAnsi="Times New Roman"/>
          <w:b/>
          <w:sz w:val="28"/>
        </w:rPr>
        <w:t>Буинского</w:t>
      </w:r>
      <w:proofErr w:type="spellEnd"/>
      <w:r w:rsidRPr="00FA286A">
        <w:rPr>
          <w:rFonts w:ascii="Times New Roman" w:hAnsi="Times New Roman"/>
          <w:b/>
          <w:sz w:val="28"/>
        </w:rPr>
        <w:t xml:space="preserve"> муниципального района для проведения независимой оценки качества оказания услуг в 2020 году</w:t>
      </w: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8612"/>
      </w:tblGrid>
      <w:tr w:rsidR="00FA286A" w:rsidTr="00D67C24">
        <w:tc>
          <w:tcPr>
            <w:tcW w:w="675" w:type="dxa"/>
          </w:tcPr>
          <w:p w:rsidR="00FA286A" w:rsidRDefault="00FA286A" w:rsidP="00D67C2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612" w:type="dxa"/>
          </w:tcPr>
          <w:p w:rsidR="00FA286A" w:rsidRDefault="00FA286A" w:rsidP="00D67C2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ОУ</w:t>
            </w:r>
          </w:p>
        </w:tc>
      </w:tr>
      <w:tr w:rsidR="00FA286A" w:rsidTr="00A71AA1">
        <w:tc>
          <w:tcPr>
            <w:tcW w:w="675" w:type="dxa"/>
          </w:tcPr>
          <w:p w:rsidR="00FA286A" w:rsidRDefault="00FA286A" w:rsidP="00D67C2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12" w:type="dxa"/>
            <w:vAlign w:val="bottom"/>
          </w:tcPr>
          <w:p w:rsidR="00FA286A" w:rsidRPr="00FA286A" w:rsidRDefault="00FA286A" w:rsidP="00D67C2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86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"ЦЕНТР ВНЕШКОЛЬНОЙ РАБОТЫ ГОРОДА БУИНСКА РЕСПУБЛИКИ ТАТАРСТАН"</w:t>
            </w:r>
          </w:p>
        </w:tc>
      </w:tr>
      <w:tr w:rsidR="00FA286A" w:rsidTr="00A71AA1">
        <w:tc>
          <w:tcPr>
            <w:tcW w:w="675" w:type="dxa"/>
          </w:tcPr>
          <w:p w:rsidR="00FA286A" w:rsidRDefault="00FA286A" w:rsidP="00D67C2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12" w:type="dxa"/>
            <w:vAlign w:val="bottom"/>
          </w:tcPr>
          <w:p w:rsidR="00FA286A" w:rsidRPr="00FA286A" w:rsidRDefault="00FA286A" w:rsidP="00D67C2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86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 ГОРОДА БУИНСКА РЕСПУБЛИКИ ТАТАРСТАН"</w:t>
            </w:r>
          </w:p>
        </w:tc>
      </w:tr>
    </w:tbl>
    <w:p w:rsidR="00FA286A" w:rsidRPr="00FA286A" w:rsidRDefault="00FA286A" w:rsidP="00FA286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FA286A" w:rsidRDefault="00FA286A" w:rsidP="001D7C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</w:rPr>
      </w:pPr>
    </w:p>
    <w:p w:rsidR="00FA286A" w:rsidRDefault="00FA286A" w:rsidP="00F94EF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</w:rPr>
      </w:pPr>
    </w:p>
    <w:sectPr w:rsidR="00FA286A" w:rsidSect="00247600">
      <w:pgSz w:w="11906" w:h="16838"/>
      <w:pgMar w:top="539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D55"/>
    <w:multiLevelType w:val="hybridMultilevel"/>
    <w:tmpl w:val="912A6CAE"/>
    <w:lvl w:ilvl="0" w:tplc="67C09CD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C1F22DD"/>
    <w:multiLevelType w:val="hybridMultilevel"/>
    <w:tmpl w:val="3FEEE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F76E9"/>
    <w:multiLevelType w:val="hybridMultilevel"/>
    <w:tmpl w:val="6C00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E3E9B"/>
    <w:multiLevelType w:val="multilevel"/>
    <w:tmpl w:val="19C4CA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abstractNum w:abstractNumId="4">
    <w:nsid w:val="31FD748E"/>
    <w:multiLevelType w:val="hybridMultilevel"/>
    <w:tmpl w:val="7932F2AE"/>
    <w:lvl w:ilvl="0" w:tplc="09C088B8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AA54F8AC">
      <w:numFmt w:val="bullet"/>
      <w:lvlText w:val="•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4FF3CF1"/>
    <w:multiLevelType w:val="hybridMultilevel"/>
    <w:tmpl w:val="6FFA40E8"/>
    <w:lvl w:ilvl="0" w:tplc="67C09CD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67C09CDE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4A9F7429"/>
    <w:multiLevelType w:val="hybridMultilevel"/>
    <w:tmpl w:val="1AE4F68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FE5459B"/>
    <w:multiLevelType w:val="multilevel"/>
    <w:tmpl w:val="90520A0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8">
    <w:nsid w:val="782873FF"/>
    <w:multiLevelType w:val="hybridMultilevel"/>
    <w:tmpl w:val="B658F71A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44"/>
    <w:rsid w:val="0000124B"/>
    <w:rsid w:val="000E4A41"/>
    <w:rsid w:val="000E4D4A"/>
    <w:rsid w:val="00130790"/>
    <w:rsid w:val="00194220"/>
    <w:rsid w:val="001B1389"/>
    <w:rsid w:val="001C6FD7"/>
    <w:rsid w:val="001D462E"/>
    <w:rsid w:val="001D7C46"/>
    <w:rsid w:val="00247600"/>
    <w:rsid w:val="00341F55"/>
    <w:rsid w:val="003750D3"/>
    <w:rsid w:val="003B2D38"/>
    <w:rsid w:val="004409DD"/>
    <w:rsid w:val="00445288"/>
    <w:rsid w:val="00473D80"/>
    <w:rsid w:val="004C08BA"/>
    <w:rsid w:val="004F0975"/>
    <w:rsid w:val="00574F44"/>
    <w:rsid w:val="0059430A"/>
    <w:rsid w:val="005D2FE2"/>
    <w:rsid w:val="00817328"/>
    <w:rsid w:val="008C6C81"/>
    <w:rsid w:val="008D4A17"/>
    <w:rsid w:val="009E001F"/>
    <w:rsid w:val="00A459CA"/>
    <w:rsid w:val="00A9465B"/>
    <w:rsid w:val="00B54512"/>
    <w:rsid w:val="00B825AA"/>
    <w:rsid w:val="00C80160"/>
    <w:rsid w:val="00C846F9"/>
    <w:rsid w:val="00CD244C"/>
    <w:rsid w:val="00D364E3"/>
    <w:rsid w:val="00DA49B6"/>
    <w:rsid w:val="00DB3750"/>
    <w:rsid w:val="00E23CC2"/>
    <w:rsid w:val="00F337FB"/>
    <w:rsid w:val="00F82B6E"/>
    <w:rsid w:val="00F94EF7"/>
    <w:rsid w:val="00FA286A"/>
    <w:rsid w:val="00FC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46"/>
    <w:pPr>
      <w:spacing w:after="200"/>
    </w:pPr>
    <w:rPr>
      <w:rFonts w:ascii="Calibri" w:eastAsia="Calibri" w:hAnsi="Calibri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E4A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F44"/>
    <w:pPr>
      <w:ind w:left="720"/>
      <w:contextualSpacing/>
    </w:pPr>
  </w:style>
  <w:style w:type="paragraph" w:customStyle="1" w:styleId="Style10">
    <w:name w:val="Style10"/>
    <w:basedOn w:val="a"/>
    <w:rsid w:val="00574F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44"/>
    <w:rPr>
      <w:rFonts w:ascii="Tahoma" w:eastAsia="Calibri" w:hAnsi="Tahoma" w:cs="Tahoma"/>
      <w:sz w:val="16"/>
      <w:szCs w:val="16"/>
    </w:rPr>
  </w:style>
  <w:style w:type="paragraph" w:styleId="a6">
    <w:name w:val="Block Text"/>
    <w:basedOn w:val="a"/>
    <w:rsid w:val="008C6C81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173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801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D364E3"/>
    <w:pPr>
      <w:spacing w:line="240" w:lineRule="auto"/>
    </w:pPr>
    <w:rPr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A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46"/>
    <w:pPr>
      <w:spacing w:after="200"/>
    </w:pPr>
    <w:rPr>
      <w:rFonts w:ascii="Calibri" w:eastAsia="Calibri" w:hAnsi="Calibri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E4A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F44"/>
    <w:pPr>
      <w:ind w:left="720"/>
      <w:contextualSpacing/>
    </w:pPr>
  </w:style>
  <w:style w:type="paragraph" w:customStyle="1" w:styleId="Style10">
    <w:name w:val="Style10"/>
    <w:basedOn w:val="a"/>
    <w:rsid w:val="00574F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44"/>
    <w:rPr>
      <w:rFonts w:ascii="Tahoma" w:eastAsia="Calibri" w:hAnsi="Tahoma" w:cs="Tahoma"/>
      <w:sz w:val="16"/>
      <w:szCs w:val="16"/>
    </w:rPr>
  </w:style>
  <w:style w:type="paragraph" w:styleId="a6">
    <w:name w:val="Block Text"/>
    <w:basedOn w:val="a"/>
    <w:rsid w:val="008C6C81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173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801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D364E3"/>
    <w:pPr>
      <w:spacing w:line="240" w:lineRule="auto"/>
    </w:pPr>
    <w:rPr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A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0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24465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8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66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92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7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alshikhovo/dou" TargetMode="External"/><Relationship Id="rId13" Type="http://schemas.openxmlformats.org/officeDocument/2006/relationships/hyperlink" Target="https://edu.tatar.ru/buinsk/burgany/dou/kaibitcy/dou" TargetMode="External"/><Relationship Id="rId18" Type="http://schemas.openxmlformats.org/officeDocument/2006/relationships/hyperlink" Target="https://edu.tatar.ru/buinsk/m-savaleevo/dou" TargetMode="External"/><Relationship Id="rId26" Type="http://schemas.openxmlformats.org/officeDocument/2006/relationships/hyperlink" Target="https://edu.tatar.ru/buinsk/ch-kishaki/do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du.tatar.ru/buinsk/s-studenec/dou" TargetMode="External"/><Relationship Id="rId7" Type="http://schemas.openxmlformats.org/officeDocument/2006/relationships/hyperlink" Target="https://edu.tatar.ru/buinsk/alsheevo/dou" TargetMode="External"/><Relationship Id="rId12" Type="http://schemas.openxmlformats.org/officeDocument/2006/relationships/hyperlink" Target="https://edu.tatar.ru/buinsk/b-frolovo/dou" TargetMode="External"/><Relationship Id="rId17" Type="http://schemas.openxmlformats.org/officeDocument/2006/relationships/hyperlink" Target="https://edu.tatar.ru/buinsk/bua-mesheryakovo/dou" TargetMode="External"/><Relationship Id="rId25" Type="http://schemas.openxmlformats.org/officeDocument/2006/relationships/hyperlink" Target="https://edu.tatar.ru/buinsk/ch-grishino/dou/ch-kildurazy/dou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buinsk/k-shemyakino/dou" TargetMode="External"/><Relationship Id="rId20" Type="http://schemas.openxmlformats.org/officeDocument/2006/relationships/hyperlink" Target="https://edu.tatar.ru/buinsk/n-chechkaby/dou" TargetMode="External"/><Relationship Id="rId29" Type="http://schemas.openxmlformats.org/officeDocument/2006/relationships/hyperlink" Target="https://edu.tatar.ru/buinsk/page1026121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buinsk/aksu/dou" TargetMode="External"/><Relationship Id="rId11" Type="http://schemas.openxmlformats.org/officeDocument/2006/relationships/hyperlink" Target="https://edu.tatar.ru/buinsk/burgany/dou" TargetMode="External"/><Relationship Id="rId24" Type="http://schemas.openxmlformats.org/officeDocument/2006/relationships/hyperlink" Target="https://edu.tatar.ru/buinsk/ch-grishino/do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buinsk/kam-brod/dou/kiyat/dou" TargetMode="External"/><Relationship Id="rId23" Type="http://schemas.openxmlformats.org/officeDocument/2006/relationships/hyperlink" Target="https://edu.tatar.ru/buinsk/tingash/dou" TargetMode="External"/><Relationship Id="rId28" Type="http://schemas.openxmlformats.org/officeDocument/2006/relationships/hyperlink" Target="https://edu.tatar.ru/buinsk/entugany/dou" TargetMode="External"/><Relationship Id="rId10" Type="http://schemas.openxmlformats.org/officeDocument/2006/relationships/hyperlink" Target="https://edu.tatar.ru/buinsk/achmametyevo/dou/b-uteevo/dou" TargetMode="External"/><Relationship Id="rId19" Type="http://schemas.openxmlformats.org/officeDocument/2006/relationships/hyperlink" Target="https://edu.tatar.ru/buinsk/n-tinchali/do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buinsk/achmametyevo/dou" TargetMode="External"/><Relationship Id="rId14" Type="http://schemas.openxmlformats.org/officeDocument/2006/relationships/hyperlink" Target="https://edu.tatar.ru/buinsk/kam-brod/dou" TargetMode="External"/><Relationship Id="rId22" Type="http://schemas.openxmlformats.org/officeDocument/2006/relationships/hyperlink" Target="https://edu.tatar.ru/buinsk/s-tinchali/dou" TargetMode="External"/><Relationship Id="rId27" Type="http://schemas.openxmlformats.org/officeDocument/2006/relationships/hyperlink" Target="https://edu.tatar.ru/buinsk/churarovo/do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2017-11-29T13:01:00Z</cp:lastPrinted>
  <dcterms:created xsi:type="dcterms:W3CDTF">2020-07-04T14:58:00Z</dcterms:created>
  <dcterms:modified xsi:type="dcterms:W3CDTF">2020-07-28T06:32:00Z</dcterms:modified>
</cp:coreProperties>
</file>